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B0" w:rsidRDefault="004649B0" w:rsidP="004649B0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   Ф Е Д Е Р А Ц И Я</w:t>
      </w:r>
    </w:p>
    <w:p w:rsidR="004649B0" w:rsidRDefault="004649B0" w:rsidP="004649B0">
      <w:pPr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4649B0" w:rsidRDefault="004649B0" w:rsidP="004649B0">
      <w:pPr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4649B0" w:rsidRDefault="004649B0" w:rsidP="004649B0">
      <w:pPr>
        <w:ind w:left="360"/>
        <w:jc w:val="center"/>
        <w:rPr>
          <w:b/>
          <w:bCs/>
          <w:w w:val="15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80010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B0" w:rsidRDefault="004649B0" w:rsidP="004649B0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4649B0" w:rsidRDefault="004649B0" w:rsidP="004649B0">
      <w:pPr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4649B0" w:rsidRDefault="004649B0" w:rsidP="004649B0">
      <w:pPr>
        <w:jc w:val="center"/>
        <w:rPr>
          <w:b/>
          <w:szCs w:val="32"/>
        </w:rPr>
      </w:pPr>
      <w:r>
        <w:rPr>
          <w:b/>
          <w:szCs w:val="32"/>
        </w:rPr>
        <w:t xml:space="preserve">П О С Т А Н О В Л Е Н И Е </w:t>
      </w:r>
    </w:p>
    <w:p w:rsidR="004649B0" w:rsidRDefault="004649B0" w:rsidP="004649B0">
      <w:pPr>
        <w:jc w:val="center"/>
        <w:rPr>
          <w:b/>
        </w:rPr>
      </w:pPr>
      <w:r w:rsidRPr="004649B0">
        <w:rPr>
          <w:b/>
        </w:rPr>
        <w:t>село Сухосолотино</w:t>
      </w:r>
    </w:p>
    <w:p w:rsidR="001A53D4" w:rsidRPr="004649B0" w:rsidRDefault="001A53D4" w:rsidP="004649B0">
      <w:pPr>
        <w:jc w:val="center"/>
        <w:rPr>
          <w:b/>
        </w:rPr>
      </w:pPr>
    </w:p>
    <w:p w:rsidR="004649B0" w:rsidRPr="001A53D4" w:rsidRDefault="001A53D4" w:rsidP="001A53D4">
      <w:pPr>
        <w:ind w:firstLine="0"/>
        <w:rPr>
          <w:b/>
        </w:rPr>
      </w:pPr>
      <w:r w:rsidRPr="001A53D4">
        <w:rPr>
          <w:b/>
        </w:rPr>
        <w:t>26 декабря 2017 года</w:t>
      </w:r>
      <w:r>
        <w:rPr>
          <w:b/>
        </w:rPr>
        <w:t xml:space="preserve">                                                                                     №</w:t>
      </w:r>
      <w:r w:rsidR="00B60FEC">
        <w:rPr>
          <w:b/>
        </w:rPr>
        <w:t xml:space="preserve"> </w:t>
      </w:r>
      <w:r>
        <w:rPr>
          <w:b/>
        </w:rPr>
        <w:t>54</w:t>
      </w:r>
    </w:p>
    <w:p w:rsidR="001A53D4" w:rsidRDefault="001A53D4" w:rsidP="004649B0">
      <w:pPr>
        <w:rPr>
          <w:b/>
          <w:sz w:val="32"/>
          <w:szCs w:val="32"/>
        </w:rPr>
      </w:pPr>
    </w:p>
    <w:p w:rsidR="001A53D4" w:rsidRDefault="001A53D4" w:rsidP="001A53D4">
      <w:pPr>
        <w:spacing w:after="5"/>
        <w:ind w:left="-5" w:hanging="10"/>
        <w:jc w:val="left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Об </w:t>
      </w:r>
      <w:r w:rsidRPr="001A53D4">
        <w:rPr>
          <w:b/>
          <w:color w:val="000000"/>
          <w:szCs w:val="22"/>
        </w:rPr>
        <w:t xml:space="preserve">отсутствии </w:t>
      </w:r>
      <w:r w:rsidRPr="001A53D4">
        <w:rPr>
          <w:b/>
          <w:color w:val="000000"/>
          <w:szCs w:val="22"/>
        </w:rPr>
        <w:tab/>
        <w:t xml:space="preserve">необходимости </w:t>
      </w:r>
      <w:r w:rsidRPr="001A53D4">
        <w:rPr>
          <w:color w:val="000000"/>
          <w:sz w:val="37"/>
          <w:szCs w:val="22"/>
          <w:vertAlign w:val="superscript"/>
        </w:rPr>
        <w:tab/>
      </w:r>
      <w:r w:rsidRPr="001A53D4">
        <w:rPr>
          <w:color w:val="000000"/>
          <w:szCs w:val="22"/>
        </w:rPr>
        <w:t xml:space="preserve"> </w:t>
      </w:r>
    </w:p>
    <w:p w:rsidR="00FD4A7B" w:rsidRDefault="001A53D4" w:rsidP="001A53D4">
      <w:pPr>
        <w:spacing w:after="5"/>
        <w:ind w:left="-5" w:hanging="10"/>
        <w:jc w:val="left"/>
        <w:rPr>
          <w:b/>
          <w:color w:val="000000"/>
          <w:szCs w:val="22"/>
        </w:rPr>
      </w:pPr>
      <w:r w:rsidRPr="001A53D4">
        <w:rPr>
          <w:b/>
          <w:color w:val="000000"/>
          <w:szCs w:val="22"/>
        </w:rPr>
        <w:t xml:space="preserve">внесения изменений в правовой акт </w:t>
      </w:r>
      <w:r w:rsidRPr="001A53D4">
        <w:rPr>
          <w:b/>
          <w:color w:val="000000"/>
          <w:szCs w:val="22"/>
        </w:rPr>
        <w:tab/>
      </w:r>
    </w:p>
    <w:p w:rsidR="001A53D4" w:rsidRPr="001A53D4" w:rsidRDefault="001A53D4" w:rsidP="001A53D4">
      <w:pPr>
        <w:spacing w:after="5"/>
        <w:ind w:left="-5" w:hanging="10"/>
        <w:jc w:val="left"/>
        <w:rPr>
          <w:color w:val="000000"/>
          <w:szCs w:val="22"/>
        </w:rPr>
      </w:pPr>
      <w:r w:rsidRPr="001A53D4">
        <w:rPr>
          <w:color w:val="000000"/>
          <w:szCs w:val="22"/>
        </w:rPr>
        <w:t xml:space="preserve"> </w:t>
      </w:r>
      <w:r>
        <w:rPr>
          <w:b/>
          <w:color w:val="FF0000"/>
          <w:sz w:val="24"/>
          <w:szCs w:val="22"/>
        </w:rPr>
        <w:t xml:space="preserve"> </w:t>
      </w:r>
      <w:r w:rsidRPr="001A53D4">
        <w:rPr>
          <w:color w:val="000000"/>
          <w:szCs w:val="22"/>
        </w:rPr>
        <w:t xml:space="preserve">  </w:t>
      </w:r>
    </w:p>
    <w:p w:rsidR="001A53D4" w:rsidRPr="001A53D4" w:rsidRDefault="001A53D4" w:rsidP="00B60FEC">
      <w:pPr>
        <w:widowControl/>
        <w:autoSpaceDE/>
        <w:autoSpaceDN/>
        <w:adjustRightInd/>
        <w:spacing w:after="29" w:line="254" w:lineRule="auto"/>
        <w:ind w:left="-17" w:right="227" w:firstLine="698"/>
        <w:rPr>
          <w:color w:val="000000"/>
          <w:szCs w:val="22"/>
        </w:rPr>
      </w:pPr>
      <w:r w:rsidRPr="001A53D4">
        <w:rPr>
          <w:color w:val="000000"/>
          <w:szCs w:val="22"/>
        </w:rPr>
        <w:t>В соответствии с пунктом 14 Требований к порядку разработки и принятия правовых актов о нормировании в сфере закупок для обеспечения муниципальных нужд Сухосолотинского сельского поселения, содержанию указанных актов и обеспечению их исполнения», утвержденных постановлением администрации Сухосолотинского сельского поселения от 27 октября 2016 года № 25 «Об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Сухосолотинского сельского поселения, содержанию указанных актов и обеспечению их исполнения»   администрация Сухосол</w:t>
      </w:r>
      <w:r w:rsidR="00B60FEC">
        <w:rPr>
          <w:color w:val="000000"/>
          <w:szCs w:val="22"/>
        </w:rPr>
        <w:t xml:space="preserve">отинского сельского поселения </w:t>
      </w:r>
      <w:r w:rsidRPr="001A53D4">
        <w:rPr>
          <w:b/>
          <w:color w:val="000000"/>
          <w:szCs w:val="22"/>
        </w:rPr>
        <w:t>п</w:t>
      </w:r>
      <w:r w:rsidR="00B60FEC">
        <w:rPr>
          <w:b/>
          <w:color w:val="000000"/>
          <w:szCs w:val="22"/>
        </w:rPr>
        <w:t>о</w:t>
      </w:r>
      <w:r w:rsidRPr="001A53D4">
        <w:rPr>
          <w:b/>
          <w:color w:val="000000"/>
          <w:szCs w:val="22"/>
        </w:rPr>
        <w:t>ста</w:t>
      </w:r>
      <w:r w:rsidR="00B60FEC">
        <w:rPr>
          <w:b/>
          <w:color w:val="000000"/>
          <w:szCs w:val="22"/>
        </w:rPr>
        <w:t>новляе</w:t>
      </w:r>
      <w:r w:rsidRPr="001A53D4">
        <w:rPr>
          <w:b/>
          <w:color w:val="000000"/>
          <w:szCs w:val="22"/>
        </w:rPr>
        <w:t>т:</w:t>
      </w:r>
      <w:r w:rsidRPr="001A53D4">
        <w:rPr>
          <w:color w:val="000000"/>
          <w:szCs w:val="22"/>
        </w:rPr>
        <w:t xml:space="preserve">                           </w:t>
      </w:r>
      <w:r w:rsidRPr="001A53D4">
        <w:rPr>
          <w:b/>
          <w:color w:val="000000"/>
          <w:sz w:val="20"/>
          <w:szCs w:val="22"/>
        </w:rPr>
        <w:t xml:space="preserve"> </w:t>
      </w:r>
      <w:r w:rsidRPr="001A53D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1A53D4" w:rsidRPr="001A53D4" w:rsidRDefault="001A53D4" w:rsidP="00B60FEC">
      <w:pPr>
        <w:widowControl/>
        <w:autoSpaceDE/>
        <w:autoSpaceDN/>
        <w:adjustRightInd/>
        <w:spacing w:after="29" w:line="254" w:lineRule="auto"/>
        <w:ind w:left="-17" w:right="227" w:firstLine="698"/>
        <w:rPr>
          <w:color w:val="000000"/>
          <w:szCs w:val="22"/>
        </w:rPr>
      </w:pPr>
      <w:r w:rsidRPr="001A53D4">
        <w:rPr>
          <w:color w:val="000000"/>
          <w:szCs w:val="22"/>
        </w:rPr>
        <w:t xml:space="preserve">1.Необходимость внесения изменений в правовые акты, предусмотренные подпунктом "б" пункта 1 Требований к порядку разработки и принятия правовых актов о нормировании в сфере закупок для обеспечения муниципальных нужд Сухосолотинского сельского поселения, содержанию указанных актов и обеспечению их исполнения, утвержденных постановлением администрации Сухосолотинского сельского поселения от 27 октября 2016 года № 25 «Об утверждении требований к порядку разработки и принятия правовых актов о нормировании в сфере закупок для обеспечения муниципальных нужд Сухосолотинского сельского поселения, содержанию указанных актов и обеспечению их исполнения» отсутствует. </w:t>
      </w:r>
    </w:p>
    <w:p w:rsidR="001A53D4" w:rsidRPr="001A53D4" w:rsidRDefault="001A53D4" w:rsidP="00B60FEC">
      <w:pPr>
        <w:widowControl/>
        <w:autoSpaceDE/>
        <w:autoSpaceDN/>
        <w:adjustRightInd/>
        <w:spacing w:after="29" w:line="254" w:lineRule="auto"/>
        <w:ind w:left="-17" w:right="227" w:firstLine="540"/>
        <w:rPr>
          <w:color w:val="000000"/>
          <w:szCs w:val="22"/>
        </w:rPr>
      </w:pPr>
      <w:r w:rsidRPr="001A53D4">
        <w:rPr>
          <w:color w:val="000000"/>
          <w:szCs w:val="22"/>
        </w:rPr>
        <w:t>2.Контроль за исполнением настоящего постановления оставляю за собой</w:t>
      </w:r>
      <w:r w:rsidR="00B60FEC">
        <w:rPr>
          <w:color w:val="000000"/>
          <w:szCs w:val="22"/>
        </w:rPr>
        <w:t>.</w:t>
      </w:r>
    </w:p>
    <w:p w:rsidR="001A53D4" w:rsidRPr="001A53D4" w:rsidRDefault="001A53D4" w:rsidP="001A53D4">
      <w:pPr>
        <w:widowControl/>
        <w:autoSpaceDE/>
        <w:autoSpaceDN/>
        <w:adjustRightInd/>
        <w:spacing w:after="34" w:line="259" w:lineRule="auto"/>
        <w:ind w:left="540" w:firstLine="0"/>
        <w:jc w:val="left"/>
        <w:rPr>
          <w:color w:val="000000"/>
          <w:szCs w:val="22"/>
        </w:rPr>
      </w:pPr>
      <w:r w:rsidRPr="001A53D4">
        <w:rPr>
          <w:color w:val="000000"/>
          <w:szCs w:val="22"/>
        </w:rPr>
        <w:t xml:space="preserve"> </w:t>
      </w:r>
    </w:p>
    <w:p w:rsidR="001A53D4" w:rsidRPr="001A53D4" w:rsidRDefault="001A53D4" w:rsidP="001A53D4">
      <w:pPr>
        <w:widowControl/>
        <w:tabs>
          <w:tab w:val="center" w:pos="4966"/>
          <w:tab w:val="center" w:pos="5674"/>
          <w:tab w:val="center" w:pos="6382"/>
          <w:tab w:val="center" w:pos="8013"/>
        </w:tabs>
        <w:autoSpaceDE/>
        <w:autoSpaceDN/>
        <w:adjustRightInd/>
        <w:spacing w:after="5" w:line="271" w:lineRule="auto"/>
        <w:ind w:left="-15" w:firstLine="0"/>
        <w:jc w:val="left"/>
        <w:rPr>
          <w:b/>
          <w:color w:val="000000"/>
          <w:szCs w:val="22"/>
        </w:rPr>
      </w:pPr>
      <w:r w:rsidRPr="001A53D4">
        <w:rPr>
          <w:b/>
          <w:color w:val="000000"/>
          <w:szCs w:val="22"/>
        </w:rPr>
        <w:t xml:space="preserve">Глава администрации </w:t>
      </w:r>
    </w:p>
    <w:p w:rsidR="001A53D4" w:rsidRPr="001A53D4" w:rsidRDefault="001A53D4" w:rsidP="001A53D4">
      <w:pPr>
        <w:widowControl/>
        <w:tabs>
          <w:tab w:val="center" w:pos="4966"/>
        </w:tabs>
        <w:autoSpaceDE/>
        <w:autoSpaceDN/>
        <w:adjustRightInd/>
        <w:spacing w:after="5" w:line="271" w:lineRule="auto"/>
        <w:ind w:left="-15" w:firstLine="0"/>
        <w:jc w:val="left"/>
        <w:rPr>
          <w:color w:val="000000"/>
          <w:szCs w:val="22"/>
        </w:rPr>
      </w:pPr>
      <w:r w:rsidRPr="001A53D4">
        <w:rPr>
          <w:b/>
          <w:color w:val="000000"/>
          <w:szCs w:val="22"/>
        </w:rPr>
        <w:t>Сухосолотинского сельского поселения</w:t>
      </w:r>
      <w:r w:rsidRPr="001A53D4">
        <w:rPr>
          <w:b/>
          <w:color w:val="000000"/>
          <w:szCs w:val="22"/>
        </w:rPr>
        <w:tab/>
      </w:r>
      <w:r w:rsidRPr="001A53D4">
        <w:rPr>
          <w:b/>
          <w:color w:val="000000"/>
          <w:szCs w:val="22"/>
        </w:rPr>
        <w:tab/>
        <w:t xml:space="preserve">  </w:t>
      </w:r>
      <w:r w:rsidR="00B60FEC">
        <w:rPr>
          <w:b/>
          <w:color w:val="000000"/>
          <w:szCs w:val="22"/>
        </w:rPr>
        <w:t xml:space="preserve">        </w:t>
      </w:r>
      <w:bookmarkStart w:id="0" w:name="_GoBack"/>
      <w:bookmarkEnd w:id="0"/>
      <w:r w:rsidRPr="001A53D4">
        <w:rPr>
          <w:b/>
          <w:color w:val="000000"/>
          <w:szCs w:val="22"/>
        </w:rPr>
        <w:t xml:space="preserve"> </w:t>
      </w:r>
      <w:r w:rsidR="00B60FEC">
        <w:rPr>
          <w:b/>
          <w:color w:val="000000"/>
          <w:szCs w:val="22"/>
        </w:rPr>
        <w:t>Н.М. Михайлов</w:t>
      </w:r>
    </w:p>
    <w:sectPr w:rsidR="001A53D4" w:rsidRPr="001A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1F"/>
    <w:rsid w:val="001A53D4"/>
    <w:rsid w:val="00216087"/>
    <w:rsid w:val="00414B1F"/>
    <w:rsid w:val="004649B0"/>
    <w:rsid w:val="00780E65"/>
    <w:rsid w:val="007E0F0F"/>
    <w:rsid w:val="008D2402"/>
    <w:rsid w:val="00AB6A4D"/>
    <w:rsid w:val="00B60FEC"/>
    <w:rsid w:val="00BD7C4D"/>
    <w:rsid w:val="00D50D3E"/>
    <w:rsid w:val="00EC0F1F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56009-E849-4CBD-8FCC-DEBDDF9C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9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9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464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uiPriority w:val="99"/>
    <w:rsid w:val="004649B0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spacing w:val="-1"/>
      <w:sz w:val="22"/>
      <w:szCs w:val="22"/>
      <w:lang w:eastAsia="en-US"/>
    </w:rPr>
  </w:style>
  <w:style w:type="table" w:styleId="a4">
    <w:name w:val="Table Grid"/>
    <w:basedOn w:val="a1"/>
    <w:rsid w:val="004649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64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2018-01-10T06:31:00Z</dcterms:created>
  <dcterms:modified xsi:type="dcterms:W3CDTF">2018-01-10T06:33:00Z</dcterms:modified>
</cp:coreProperties>
</file>